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CF1CB1">
        <w:rPr>
          <w:rFonts w:ascii="Times New Roman" w:eastAsia="Calibri" w:hAnsi="Times New Roman" w:cs="Times New Roman"/>
          <w:sz w:val="24"/>
          <w:szCs w:val="24"/>
          <w:lang w:eastAsia="ar-SA"/>
        </w:rPr>
        <w:t>электротоваров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</w:p>
    <w:p w:rsidR="0094472A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427740" w:rsidRDefault="00427740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7740" w:rsidRDefault="00427740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886" w:type="dxa"/>
        <w:tblInd w:w="93" w:type="dxa"/>
        <w:tblLook w:val="04A0" w:firstRow="1" w:lastRow="0" w:firstColumn="1" w:lastColumn="0" w:noHBand="0" w:noVBand="1"/>
      </w:tblPr>
      <w:tblGrid>
        <w:gridCol w:w="1184"/>
        <w:gridCol w:w="3520"/>
        <w:gridCol w:w="7768"/>
        <w:gridCol w:w="1186"/>
        <w:gridCol w:w="1228"/>
      </w:tblGrid>
      <w:tr w:rsidR="00427740" w:rsidRPr="00427740" w:rsidTr="00427740">
        <w:trPr>
          <w:trHeight w:val="397"/>
        </w:trPr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4277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поз.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7B61E4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Наименование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товара</w:t>
            </w:r>
            <w:proofErr w:type="spellEnd"/>
          </w:p>
        </w:tc>
        <w:tc>
          <w:tcPr>
            <w:tcW w:w="7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7B61E4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7B61E4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ЕИ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60421E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светодиодный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светодиодный уличный ДКУ-120вт 6400К IP65 (SP2918)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светодиодный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светодиодный ДСП-36вт 6500K,2680Лм,1190х40х30,IP65 матовый (аналог ЛСП 2х36Вт)GAUSS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светодиодный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светодиодный ДВО-36w 595х595х19 4000K 3100Лм призма IP40 (AL2115)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линейная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линейная люминесцентная ЛЛ 18вт TLD 18/54-765 G13 дневная (928047305451)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накаливания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накаливания ЛОН 40вт 230-40 Е27 цветная гофрированная упаковка (Грибок)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накаливания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накаливания ЛОН 60вт Б-230-60-2 Е27 (грибок)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накаливания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накаливания ЛОН 75вт Б-230-75-2 Е27 (грибок)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накаливания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накаливания ЛОН 95вт Б-230-95-2 Е27 (Грибок)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Стартер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Стартер S10 4-65ВТ 220В одиночное подключение (928392220230)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светодиодная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светодиодная LED зеркальная 8вт E27 R63 </w:t>
            </w:r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</w:t>
            </w:r>
            <w:proofErr w:type="gram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ОНЛАЙТ (71654 ОLL-R63)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светодиодная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светодиодная LED 12вт 230в, Е27, белый, шар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Gauss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Elementary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светодиодная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светодиодная LED 20вт 230в Е27 </w:t>
            </w:r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дневной</w:t>
            </w:r>
            <w:proofErr w:type="gram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Elementary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Gauss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светодиодная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светодиодная LED 8вт 230в, Е27, белый, шар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Gauss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Elementary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ВВГнг-</w:t>
            </w:r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LS</w:t>
            </w:r>
            <w:proofErr w:type="gram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(А) 3х1.5 (N, PE) плоский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однопроволочный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-0.660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ВВГнг-</w:t>
            </w:r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LS</w:t>
            </w:r>
            <w:proofErr w:type="gram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(А) 3х2.5 (N, PE) плоский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однопроволочный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-0.660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однопроволочный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Паяльник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Паяльник 40Вт ЭПСН (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Элтерм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деревянная ручка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Канифоль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Канифоль сосновая, 20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Припой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Припой ПОС-40 (катушка с канифолью 3 мм) 250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диэлектрические латексные 1кВ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диэлектрического инструмента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диэлектрического инструмента Стандарт НИИ-01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Изолента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Изолента ПВХ черная 19мм 20м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Temflex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1300 (7100080340)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распределительный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Щит распределительный навесной ЩРн-П-6 IP40 пластиковый с заземляющей шиной прозрачная дверь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Тусо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(68026)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 двухполюсный 25А C ВА47-29 C 4.5кА (MVA20-2-025-C)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 однополюсный 10А C ВА47-29 4.5кА (MVA20-1-010-C)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дифференциального тока (УЗО) 2п 25А 300мА ВД1-63 А</w:t>
            </w:r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С(</w:t>
            </w:r>
            <w:proofErr w:type="gram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Электромеханическое) (MDV10-2-025-300)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Выключатель дифференциального тока (УЗО) 2п 25А 30мА АС EKF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PROxima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(elcb-2-</w:t>
            </w:r>
            <w:proofErr w:type="gramEnd"/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Кабель-канал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Кабель-канал 20x10 (325203)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Кабель-канал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Кабель-канал белый 2-й замок в </w:t>
            </w:r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/э 25х16 (80м/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(625161)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 распределительный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 распределительный навесной ЩРн-П-6 IP41 пластиковый прозрачная дверь (MKP12-N-06-40-20)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 распределительный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Щит распределительный навесной ЩРн-П-2 IP30 пластиковый белый </w:t>
            </w:r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прозрачная</w:t>
            </w:r>
            <w:proofErr w:type="gram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дверьКМПн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2/2 (MKP42-N-02-30-20)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Патрон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Патрон Е27 керамический (71601 NLH-CL)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Вилка с заземлением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Беларусь Вилка с заземлением Г-образная с латунным штырем (В16-001)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Вставка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Вставка ППН33-25А габарит 00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27740" w:rsidRPr="00427740" w:rsidTr="00427740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светодиодный</w:t>
            </w:r>
          </w:p>
        </w:tc>
        <w:tc>
          <w:tcPr>
            <w:tcW w:w="7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Светильник светодиодный ДСП-18 Вт 1400 Лм 4000K IP65 570*60*55 мм матовый соединение в линию UNIVERSAL </w:t>
            </w:r>
            <w:proofErr w:type="spell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Gauss</w:t>
            </w:r>
            <w:proofErr w:type="spellEnd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(843424218)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740" w:rsidRPr="00427740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427740" w:rsidRPr="00B57D02" w:rsidRDefault="00427740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7D02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Default="00BD1B60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Pr="00AF7949" w:rsidRDefault="00BD1B60" w:rsidP="00866D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800B1"/>
    <w:rsid w:val="001E1C8B"/>
    <w:rsid w:val="001F2363"/>
    <w:rsid w:val="001F5F29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27740"/>
    <w:rsid w:val="00435B6A"/>
    <w:rsid w:val="00446A9E"/>
    <w:rsid w:val="0046541E"/>
    <w:rsid w:val="004717CC"/>
    <w:rsid w:val="004A1B8F"/>
    <w:rsid w:val="004D1501"/>
    <w:rsid w:val="004E46A8"/>
    <w:rsid w:val="004F03C5"/>
    <w:rsid w:val="00504999"/>
    <w:rsid w:val="00560F58"/>
    <w:rsid w:val="005632FB"/>
    <w:rsid w:val="0058016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168D"/>
    <w:rsid w:val="006752B2"/>
    <w:rsid w:val="006871D3"/>
    <w:rsid w:val="00691382"/>
    <w:rsid w:val="006F454D"/>
    <w:rsid w:val="007106EE"/>
    <w:rsid w:val="007232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25EEF"/>
    <w:rsid w:val="00866DBF"/>
    <w:rsid w:val="00867536"/>
    <w:rsid w:val="00872933"/>
    <w:rsid w:val="0088469D"/>
    <w:rsid w:val="008A2619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1CB1"/>
    <w:rsid w:val="00CF53D2"/>
    <w:rsid w:val="00CF77E4"/>
    <w:rsid w:val="00D26D3B"/>
    <w:rsid w:val="00D2790A"/>
    <w:rsid w:val="00D42F9A"/>
    <w:rsid w:val="00D51DEE"/>
    <w:rsid w:val="00D60249"/>
    <w:rsid w:val="00DC652B"/>
    <w:rsid w:val="00DF7A2F"/>
    <w:rsid w:val="00E03542"/>
    <w:rsid w:val="00E20843"/>
    <w:rsid w:val="00E210AF"/>
    <w:rsid w:val="00E2182D"/>
    <w:rsid w:val="00E3332B"/>
    <w:rsid w:val="00E40044"/>
    <w:rsid w:val="00E82E68"/>
    <w:rsid w:val="00E8783E"/>
    <w:rsid w:val="00ED2BC0"/>
    <w:rsid w:val="00EE23A1"/>
    <w:rsid w:val="00F015B2"/>
    <w:rsid w:val="00F103F8"/>
    <w:rsid w:val="00F27F8E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6</cp:revision>
  <cp:lastPrinted>2017-10-28T10:50:00Z</cp:lastPrinted>
  <dcterms:created xsi:type="dcterms:W3CDTF">2019-01-25T12:51:00Z</dcterms:created>
  <dcterms:modified xsi:type="dcterms:W3CDTF">2021-03-25T11:30:00Z</dcterms:modified>
</cp:coreProperties>
</file>